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80" w:rsidRPr="006852D1" w:rsidRDefault="00737E80" w:rsidP="00737E80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6852D1">
        <w:rPr>
          <w:rFonts w:ascii="Times New Roman" w:hAnsi="Times New Roman" w:cs="Times New Roman"/>
          <w:sz w:val="20"/>
          <w:szCs w:val="20"/>
        </w:rPr>
        <w:t>Программно-учебное обеспечение учебного плана</w:t>
      </w:r>
    </w:p>
    <w:p w:rsidR="00737E80" w:rsidRPr="006852D1" w:rsidRDefault="00737E80" w:rsidP="00737E80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52D1">
        <w:rPr>
          <w:rFonts w:ascii="Times New Roman" w:hAnsi="Times New Roman" w:cs="Times New Roman"/>
          <w:sz w:val="20"/>
          <w:szCs w:val="20"/>
        </w:rPr>
        <w:t xml:space="preserve">МАОУ СШ  с углубленным изучением отдельных предметов </w:t>
      </w:r>
      <w:r w:rsidRPr="006852D1">
        <w:rPr>
          <w:rFonts w:ascii="Times New Roman" w:hAnsi="Times New Roman" w:cs="Times New Roman"/>
          <w:b/>
          <w:sz w:val="20"/>
          <w:szCs w:val="20"/>
        </w:rPr>
        <w:t>№ 80</w:t>
      </w:r>
    </w:p>
    <w:p w:rsidR="00737E80" w:rsidRPr="006852D1" w:rsidRDefault="00737E80" w:rsidP="00737E80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6852D1">
        <w:rPr>
          <w:rFonts w:ascii="Times New Roman" w:hAnsi="Times New Roman" w:cs="Times New Roman"/>
          <w:sz w:val="20"/>
          <w:szCs w:val="20"/>
        </w:rPr>
        <w:t>на 2021-2022учебный год</w:t>
      </w:r>
    </w:p>
    <w:p w:rsidR="00737E80" w:rsidRPr="006852D1" w:rsidRDefault="00737E80" w:rsidP="00737E80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6852D1">
        <w:rPr>
          <w:rFonts w:ascii="Times New Roman" w:hAnsi="Times New Roman" w:cs="Times New Roman"/>
          <w:sz w:val="20"/>
          <w:szCs w:val="20"/>
        </w:rPr>
        <w:t>Образовательная область</w:t>
      </w:r>
    </w:p>
    <w:p w:rsidR="00737E80" w:rsidRPr="006852D1" w:rsidRDefault="00737E80" w:rsidP="00737E80">
      <w:pPr>
        <w:pStyle w:val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52D1">
        <w:rPr>
          <w:rFonts w:ascii="Times New Roman" w:hAnsi="Times New Roman" w:cs="Times New Roman"/>
          <w:b/>
          <w:bCs/>
          <w:sz w:val="20"/>
          <w:szCs w:val="20"/>
        </w:rPr>
        <w:t>«Математика»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0"/>
        <w:gridCol w:w="1560"/>
        <w:gridCol w:w="3165"/>
        <w:gridCol w:w="1155"/>
        <w:gridCol w:w="2349"/>
      </w:tblGrid>
      <w:tr w:rsidR="00737E80" w:rsidRPr="006852D1" w:rsidTr="005F6912">
        <w:tc>
          <w:tcPr>
            <w:tcW w:w="141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56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по учебному плану</w:t>
            </w:r>
          </w:p>
        </w:tc>
        <w:tc>
          <w:tcPr>
            <w:tcW w:w="3165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программа</w:t>
            </w:r>
          </w:p>
        </w:tc>
        <w:tc>
          <w:tcPr>
            <w:tcW w:w="1155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2349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Соответствующий учебник</w:t>
            </w:r>
          </w:p>
        </w:tc>
      </w:tr>
      <w:tr w:rsidR="00737E80" w:rsidRPr="006852D1" w:rsidTr="005F6912">
        <w:tc>
          <w:tcPr>
            <w:tcW w:w="9639" w:type="dxa"/>
            <w:gridSpan w:val="5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Математика</w:t>
            </w:r>
          </w:p>
        </w:tc>
      </w:tr>
      <w:tr w:rsidR="00737E80" w:rsidRPr="006852D1" w:rsidTr="005F6912">
        <w:trPr>
          <w:trHeight w:val="1628"/>
        </w:trPr>
        <w:tc>
          <w:tcPr>
            <w:tcW w:w="141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5 все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Рабочая программа составлена в соответствии с ФГОС ООО, на основе требований к результатам освоения ООП ООО и с учетом примерной программы по Математике для 5-9 классов (авторы А.Г.</w:t>
            </w:r>
            <w:proofErr w:type="gramStart"/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, В.Б.Полонский, М.С. Якир).</w:t>
            </w:r>
          </w:p>
        </w:tc>
        <w:tc>
          <w:tcPr>
            <w:tcW w:w="1155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А.Г., Полонский В.Б., Якир М.С. Математика 5 </w:t>
            </w: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- ВЕНТАНА-ГРАФ, 2018</w:t>
            </w:r>
          </w:p>
        </w:tc>
      </w:tr>
      <w:tr w:rsidR="00737E80" w:rsidRPr="006852D1" w:rsidTr="005F6912">
        <w:trPr>
          <w:trHeight w:val="1409"/>
        </w:trPr>
        <w:tc>
          <w:tcPr>
            <w:tcW w:w="141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6д</w:t>
            </w:r>
          </w:p>
        </w:tc>
        <w:tc>
          <w:tcPr>
            <w:tcW w:w="1560" w:type="dxa"/>
            <w:vMerge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</w:tcPr>
          <w:p w:rsidR="00737E80" w:rsidRPr="006852D1" w:rsidRDefault="00737E80" w:rsidP="006852D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составлена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на основе примерной программы по математике для основного общего образования в соответствии с содержанием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учебников.</w:t>
            </w:r>
          </w:p>
          <w:p w:rsidR="00737E80" w:rsidRPr="006852D1" w:rsidRDefault="00737E80" w:rsidP="006852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</w:tc>
        <w:tc>
          <w:tcPr>
            <w:tcW w:w="1155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Г.В. Дорофеев,</w:t>
            </w:r>
          </w:p>
          <w:p w:rsidR="00737E80" w:rsidRPr="006852D1" w:rsidRDefault="00737E80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И.Ф.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Шарыгин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37E80" w:rsidRPr="006852D1" w:rsidRDefault="00737E80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С.Б. Суворова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Математика 5кл.-М.:Просвещение, 2008-2009г.</w:t>
            </w:r>
          </w:p>
        </w:tc>
      </w:tr>
      <w:tr w:rsidR="00737E80" w:rsidRPr="006852D1" w:rsidTr="005F6912">
        <w:tc>
          <w:tcPr>
            <w:tcW w:w="141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6 а, б, в,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Рабочая программа составлена в соответствии с ФГОС ООО, на основе требований к результатам освоения ООП ООО и с учетом примерной программы по Математике для 5-9 классов (авторы А.Г.</w:t>
            </w:r>
            <w:proofErr w:type="gramStart"/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, В.Б.Полонский, М.С. Якир).</w:t>
            </w:r>
          </w:p>
        </w:tc>
        <w:tc>
          <w:tcPr>
            <w:tcW w:w="1155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А.Г., Полонский В.Б., Якир М.С. Математика 6 </w:t>
            </w: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- ВЕНТАНА-ГРАФ, 2018</w:t>
            </w:r>
          </w:p>
        </w:tc>
      </w:tr>
      <w:tr w:rsidR="00737E80" w:rsidRPr="006852D1" w:rsidTr="005F6912">
        <w:tc>
          <w:tcPr>
            <w:tcW w:w="9639" w:type="dxa"/>
            <w:gridSpan w:val="5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Алгебра</w:t>
            </w:r>
          </w:p>
        </w:tc>
      </w:tr>
      <w:tr w:rsidR="006852D1" w:rsidRPr="006852D1" w:rsidTr="006852D1">
        <w:trPr>
          <w:trHeight w:val="2144"/>
        </w:trPr>
        <w:tc>
          <w:tcPr>
            <w:tcW w:w="1410" w:type="dxa"/>
            <w:shd w:val="clear" w:color="auto" w:fill="auto"/>
          </w:tcPr>
          <w:p w:rsidR="006852D1" w:rsidRPr="006852D1" w:rsidRDefault="006852D1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</w:p>
        </w:tc>
        <w:tc>
          <w:tcPr>
            <w:tcW w:w="1560" w:type="dxa"/>
            <w:shd w:val="clear" w:color="auto" w:fill="auto"/>
          </w:tcPr>
          <w:p w:rsidR="006852D1" w:rsidRPr="006852D1" w:rsidRDefault="006852D1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3165" w:type="dxa"/>
            <w:shd w:val="clear" w:color="auto" w:fill="auto"/>
          </w:tcPr>
          <w:p w:rsidR="006852D1" w:rsidRPr="006852D1" w:rsidRDefault="006852D1" w:rsidP="00737E8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Рабочая программа составлена в соответствии с ФГОС ООО, на основе требований к результатам освоения ООП ООО и с учетом примерной программы по Математике для 5-9 классов (авторы А.Г.</w:t>
            </w:r>
            <w:proofErr w:type="gramStart"/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, В.Б.Полонский, М.С. Якир).</w:t>
            </w:r>
          </w:p>
        </w:tc>
        <w:tc>
          <w:tcPr>
            <w:tcW w:w="1155" w:type="dxa"/>
            <w:shd w:val="clear" w:color="auto" w:fill="auto"/>
          </w:tcPr>
          <w:p w:rsidR="006852D1" w:rsidRPr="006852D1" w:rsidRDefault="006852D1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6852D1" w:rsidRPr="006852D1" w:rsidRDefault="006852D1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А.Г., Полонский В.Б., Якир М.С. Алгебра  7 </w:t>
            </w: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- ВЕНТАНА-ГРАФ, 2017</w:t>
            </w:r>
          </w:p>
        </w:tc>
      </w:tr>
      <w:tr w:rsidR="00737E80" w:rsidRPr="006852D1" w:rsidTr="005F6912">
        <w:tc>
          <w:tcPr>
            <w:tcW w:w="141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</w:t>
            </w:r>
          </w:p>
          <w:p w:rsidR="00737E80" w:rsidRPr="006852D1" w:rsidRDefault="00737E80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3165" w:type="dxa"/>
            <w:shd w:val="clear" w:color="auto" w:fill="auto"/>
          </w:tcPr>
          <w:p w:rsidR="00737E80" w:rsidRPr="006852D1" w:rsidRDefault="00737E80" w:rsidP="005F691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Рабочая программа составлена в соответствии с ФГОС ООО, на основе требований к результатам освоения ООП ООО и с учетом примерной программы по Математике для 5-9 классов (авторы А.Г.</w:t>
            </w:r>
            <w:proofErr w:type="gramStart"/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, В.Б.Полонский, М.С. Якир).</w:t>
            </w:r>
          </w:p>
        </w:tc>
        <w:tc>
          <w:tcPr>
            <w:tcW w:w="1155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737E80" w:rsidRPr="006852D1" w:rsidRDefault="00737E80" w:rsidP="005F691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А.Г., Полонский В.Б., Якир М.С. Алгебра  7 </w:t>
            </w: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- ВЕНТАНА-ГРАФ, 2017</w:t>
            </w:r>
          </w:p>
        </w:tc>
      </w:tr>
      <w:tr w:rsidR="003E709E" w:rsidRPr="006852D1" w:rsidTr="006852D1">
        <w:trPr>
          <w:trHeight w:val="1691"/>
        </w:trPr>
        <w:tc>
          <w:tcPr>
            <w:tcW w:w="1410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8 в</w:t>
            </w:r>
          </w:p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 w:val="restart"/>
            <w:shd w:val="clear" w:color="auto" w:fill="auto"/>
          </w:tcPr>
          <w:p w:rsidR="003E709E" w:rsidRPr="006852D1" w:rsidRDefault="003E709E" w:rsidP="003E70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 примерной программы по математике (алгебре) для основного общего образования в соответствии с содержанием указанных учебников.</w:t>
            </w:r>
          </w:p>
          <w:p w:rsidR="003E709E" w:rsidRPr="006852D1" w:rsidRDefault="003E709E" w:rsidP="003E70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</w:t>
            </w:r>
            <w:r w:rsidRPr="006852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математике. МО РФ. Дрофа. Москва. 2007</w:t>
            </w:r>
          </w:p>
        </w:tc>
        <w:tc>
          <w:tcPr>
            <w:tcW w:w="1155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E709E" w:rsidRPr="006852D1" w:rsidRDefault="003E709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Муравин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К.С.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Муравин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Г.К.</w:t>
            </w:r>
          </w:p>
          <w:p w:rsidR="003E709E" w:rsidRPr="006852D1" w:rsidRDefault="003E709E" w:rsidP="005F691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Алгебра 8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.- М.: Дрофа, 2008-2009г.</w:t>
            </w:r>
          </w:p>
        </w:tc>
      </w:tr>
      <w:tr w:rsidR="003E709E" w:rsidRPr="006852D1" w:rsidTr="005F6912">
        <w:trPr>
          <w:trHeight w:val="2576"/>
        </w:trPr>
        <w:tc>
          <w:tcPr>
            <w:tcW w:w="1410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3E709E" w:rsidRPr="006852D1" w:rsidRDefault="003E709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В.Дорофеев,</w:t>
            </w:r>
          </w:p>
          <w:p w:rsidR="003E709E" w:rsidRPr="006852D1" w:rsidRDefault="003E709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С.Б.Суворова</w:t>
            </w:r>
          </w:p>
          <w:p w:rsidR="003E709E" w:rsidRPr="006852D1" w:rsidRDefault="003E709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Е.А.Бунимович</w:t>
            </w:r>
            <w:proofErr w:type="spellEnd"/>
          </w:p>
          <w:p w:rsidR="003E709E" w:rsidRPr="006852D1" w:rsidRDefault="003E709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Алгебра 8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</w:p>
          <w:p w:rsidR="003E709E" w:rsidRPr="006852D1" w:rsidRDefault="003E709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 2008-2009г.</w:t>
            </w:r>
          </w:p>
        </w:tc>
      </w:tr>
      <w:tr w:rsidR="003E709E" w:rsidRPr="006852D1" w:rsidTr="005F6912">
        <w:trPr>
          <w:trHeight w:val="711"/>
        </w:trPr>
        <w:tc>
          <w:tcPr>
            <w:tcW w:w="1410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а</w:t>
            </w:r>
          </w:p>
          <w:p w:rsidR="003E709E" w:rsidRPr="006852D1" w:rsidRDefault="003E709E" w:rsidP="00840F91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</w:t>
            </w:r>
          </w:p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</w:tcPr>
          <w:p w:rsidR="003E709E" w:rsidRPr="006852D1" w:rsidRDefault="003E709E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Рабочая программа составлена в соответствии с ФГОС ООО, на основе требований к результатам освоения ООП ООО и с учетом примерной программы по Математике для 5-9 классов (авторы А.Г.</w:t>
            </w:r>
            <w:proofErr w:type="gramStart"/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, В.Б.Полонский, М.С. Якир)</w:t>
            </w:r>
          </w:p>
        </w:tc>
        <w:tc>
          <w:tcPr>
            <w:tcW w:w="1155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3E709E" w:rsidRPr="006852D1" w:rsidRDefault="003E709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А.Г., Полонский В.Б., Якир М.С. Алгебра  8 </w:t>
            </w: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- ВЕНТАНА-ГРАФ, 2017</w:t>
            </w:r>
          </w:p>
        </w:tc>
      </w:tr>
      <w:tr w:rsidR="003E709E" w:rsidRPr="006852D1" w:rsidTr="006852D1">
        <w:trPr>
          <w:trHeight w:val="2238"/>
        </w:trPr>
        <w:tc>
          <w:tcPr>
            <w:tcW w:w="1410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</w:tcPr>
          <w:p w:rsidR="003E709E" w:rsidRPr="006852D1" w:rsidRDefault="003E709E" w:rsidP="003E70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 примерной программы по математике (алгебре) для основного общего образования в соответствии с содержанием указанных учебников.</w:t>
            </w:r>
          </w:p>
          <w:p w:rsidR="003E709E" w:rsidRPr="006852D1" w:rsidRDefault="003E709E" w:rsidP="003E70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</w:tc>
        <w:tc>
          <w:tcPr>
            <w:tcW w:w="1155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В.Дорофеев,</w:t>
            </w:r>
          </w:p>
          <w:p w:rsidR="003E709E" w:rsidRPr="006852D1" w:rsidRDefault="003E709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С.Б.Суворова</w:t>
            </w:r>
          </w:p>
          <w:p w:rsidR="003E709E" w:rsidRPr="006852D1" w:rsidRDefault="003E709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Е.А.Бунимович</w:t>
            </w:r>
            <w:proofErr w:type="spellEnd"/>
          </w:p>
          <w:p w:rsidR="003E709E" w:rsidRPr="006852D1" w:rsidRDefault="003E709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Алгебра 9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</w:p>
          <w:p w:rsidR="003E709E" w:rsidRPr="006852D1" w:rsidRDefault="003E709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 2008-2009г.</w:t>
            </w:r>
          </w:p>
        </w:tc>
      </w:tr>
      <w:tr w:rsidR="003E709E" w:rsidRPr="006852D1" w:rsidTr="005F6912">
        <w:tc>
          <w:tcPr>
            <w:tcW w:w="1410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9д углубленное изучение</w:t>
            </w:r>
          </w:p>
        </w:tc>
        <w:tc>
          <w:tcPr>
            <w:tcW w:w="1560" w:type="dxa"/>
            <w:vMerge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Рабочая программа составлена в соответствии с ФГОС ООО, на основе требований к результатам освоения ООП ООО и с учетом примерной программы по Математике для 5-9 классов (авторы А.Г.</w:t>
            </w:r>
            <w:proofErr w:type="gramStart"/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, В.Б.Полонский, М.С. Якир)</w:t>
            </w:r>
          </w:p>
        </w:tc>
        <w:tc>
          <w:tcPr>
            <w:tcW w:w="1155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А.Г., Полонский В.Б., Якир М.С. Алгебра  9 </w:t>
            </w: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- ВЕНТАНА-ГРАФ, 2017</w:t>
            </w:r>
          </w:p>
        </w:tc>
      </w:tr>
      <w:tr w:rsidR="003E709E" w:rsidRPr="006852D1" w:rsidTr="005F6912">
        <w:tc>
          <w:tcPr>
            <w:tcW w:w="1410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1560" w:type="dxa"/>
            <w:vMerge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</w:tcPr>
          <w:p w:rsidR="003E709E" w:rsidRPr="006852D1" w:rsidRDefault="003E709E" w:rsidP="003E70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 примерной программы по математике (алгебре) для основного общего образования в соответствии с содержанием указанных учебников.</w:t>
            </w:r>
          </w:p>
          <w:p w:rsidR="003E709E" w:rsidRPr="006852D1" w:rsidRDefault="003E709E" w:rsidP="003E709E">
            <w:pPr>
              <w:pStyle w:val="1"/>
              <w:snapToGrid w:val="0"/>
              <w:spacing w:line="100" w:lineRule="atLeast"/>
              <w:rPr>
                <w:rStyle w:val="c8"/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математике. МО РФ. Дрофа. Москва. 2007</w:t>
            </w:r>
          </w:p>
        </w:tc>
        <w:tc>
          <w:tcPr>
            <w:tcW w:w="1155" w:type="dxa"/>
            <w:shd w:val="clear" w:color="auto" w:fill="auto"/>
          </w:tcPr>
          <w:p w:rsidR="003E709E" w:rsidRPr="006852D1" w:rsidRDefault="003E709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3E709E" w:rsidRPr="006852D1" w:rsidRDefault="003E709E" w:rsidP="003E709E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Муравин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К.С.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Муравин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Г.К.</w:t>
            </w:r>
          </w:p>
          <w:p w:rsidR="003E709E" w:rsidRPr="006852D1" w:rsidRDefault="003E709E" w:rsidP="003E709E">
            <w:pPr>
              <w:pStyle w:val="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Алгебра 9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.- М.: Дрофа, 2008-2009г.</w:t>
            </w:r>
          </w:p>
        </w:tc>
      </w:tr>
      <w:tr w:rsidR="00737E80" w:rsidRPr="006852D1" w:rsidTr="005F6912">
        <w:tc>
          <w:tcPr>
            <w:tcW w:w="9639" w:type="dxa"/>
            <w:gridSpan w:val="5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Алгебра и начала анализа</w:t>
            </w:r>
          </w:p>
        </w:tc>
      </w:tr>
      <w:tr w:rsidR="00737E80" w:rsidRPr="006852D1" w:rsidTr="005F6912">
        <w:tc>
          <w:tcPr>
            <w:tcW w:w="141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10 а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Алгебра и начала анализа</w:t>
            </w:r>
          </w:p>
        </w:tc>
        <w:tc>
          <w:tcPr>
            <w:tcW w:w="3165" w:type="dxa"/>
            <w:shd w:val="clear" w:color="auto" w:fill="auto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 примерной программы по математике  (алгебре и началам анализа) профильного уровня обучения для среднего общего образования в соответствии с содержанием указанных учебников.</w:t>
            </w:r>
          </w:p>
          <w:p w:rsidR="00737E80" w:rsidRPr="006852D1" w:rsidRDefault="00737E80" w:rsidP="005F69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</w:tc>
        <w:tc>
          <w:tcPr>
            <w:tcW w:w="1155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</w:tcPr>
          <w:p w:rsidR="00737E80" w:rsidRPr="006852D1" w:rsidRDefault="00DA2EE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А.Г., Полонский В.Б., Якир М.С. Алгебра и начала анализа 10  </w:t>
            </w: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- ВЕНТАНА-ГРАФ, 2017</w:t>
            </w:r>
          </w:p>
        </w:tc>
      </w:tr>
      <w:tr w:rsidR="00740D0E" w:rsidRPr="006852D1" w:rsidTr="006852D1">
        <w:trPr>
          <w:trHeight w:val="2966"/>
        </w:trPr>
        <w:tc>
          <w:tcPr>
            <w:tcW w:w="1410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б</w:t>
            </w: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Алгебра и начала анализа</w:t>
            </w: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</w:tcPr>
          <w:p w:rsidR="00740D0E" w:rsidRPr="006852D1" w:rsidRDefault="00740D0E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 примерной программы по математике  (алгебре и началам анализа) базового уровня обучения для среднего общего образования в соответствии с содержанием указанных учебников.</w:t>
            </w:r>
          </w:p>
          <w:p w:rsidR="00740D0E" w:rsidRPr="006852D1" w:rsidRDefault="00740D0E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математике. МО РФ. Дрофа. Москва. 2007</w:t>
            </w:r>
          </w:p>
        </w:tc>
        <w:tc>
          <w:tcPr>
            <w:tcW w:w="1155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Колягин Ю.М., Ткачева М.В., Федорова Н.Е. и др. под редакцией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Жижченко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Алгебра и начала анализа 10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. (базовый и профильный уровни)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 2008-2009г.</w:t>
            </w:r>
          </w:p>
        </w:tc>
      </w:tr>
      <w:tr w:rsidR="00740D0E" w:rsidRPr="006852D1" w:rsidTr="005F6912">
        <w:tc>
          <w:tcPr>
            <w:tcW w:w="1410" w:type="dxa"/>
            <w:shd w:val="clear" w:color="auto" w:fill="auto"/>
          </w:tcPr>
          <w:p w:rsidR="00740D0E" w:rsidRPr="006852D1" w:rsidRDefault="00740D0E" w:rsidP="00740D0E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11 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Алгебра и начала анализа</w:t>
            </w: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 w:val="restart"/>
            <w:shd w:val="clear" w:color="auto" w:fill="auto"/>
          </w:tcPr>
          <w:p w:rsidR="00740D0E" w:rsidRPr="006852D1" w:rsidRDefault="00740D0E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 примерной программы по математике (алгебре и началам анализа) профильного уровня обучения для среднего общего образования в соответствии с содержанием указанных учебников.</w:t>
            </w:r>
          </w:p>
          <w:p w:rsidR="00740D0E" w:rsidRPr="006852D1" w:rsidRDefault="00740D0E" w:rsidP="005F69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А.Г., Полонский В.Б., Якир М.С. Алгебра и начала анализа 10  </w:t>
            </w: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- ВЕНТАНА-ГРАФ, 2017</w:t>
            </w:r>
          </w:p>
        </w:tc>
      </w:tr>
      <w:tr w:rsidR="00740D0E" w:rsidRPr="006852D1" w:rsidTr="005F6912">
        <w:tc>
          <w:tcPr>
            <w:tcW w:w="1410" w:type="dxa"/>
            <w:shd w:val="clear" w:color="auto" w:fill="auto"/>
          </w:tcPr>
          <w:p w:rsidR="00740D0E" w:rsidRPr="006852D1" w:rsidRDefault="00740D0E" w:rsidP="00740D0E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1560" w:type="dxa"/>
            <w:vMerge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740D0E" w:rsidRPr="006852D1" w:rsidRDefault="00740D0E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740D0E" w:rsidRPr="006852D1" w:rsidRDefault="00740D0E" w:rsidP="00740D0E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Колягин Ю.М., Ткачева М.В., Федорова Н.Е. и др. под редакцией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Жижченко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  <w:p w:rsidR="00740D0E" w:rsidRPr="006852D1" w:rsidRDefault="00740D0E" w:rsidP="00740D0E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Алгебра и начала анализа 11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. (базовый и профильный уровни)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 2017г.</w:t>
            </w:r>
          </w:p>
        </w:tc>
      </w:tr>
      <w:tr w:rsidR="00737E80" w:rsidRPr="006852D1" w:rsidTr="005F6912">
        <w:tc>
          <w:tcPr>
            <w:tcW w:w="9639" w:type="dxa"/>
            <w:gridSpan w:val="5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Геометрия</w:t>
            </w:r>
          </w:p>
        </w:tc>
      </w:tr>
      <w:tr w:rsidR="00737E80" w:rsidRPr="006852D1" w:rsidTr="005F6912">
        <w:trPr>
          <w:trHeight w:val="1613"/>
        </w:trPr>
        <w:tc>
          <w:tcPr>
            <w:tcW w:w="141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740D0E" w:rsidRPr="006852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165" w:type="dxa"/>
            <w:shd w:val="clear" w:color="auto" w:fill="auto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 примерной программы по математике (геометрия) для основного общего образования в соответствии с содержанием указанных учебников.</w:t>
            </w:r>
          </w:p>
          <w:p w:rsidR="00737E80" w:rsidRPr="006852D1" w:rsidRDefault="00737E80" w:rsidP="005F69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</w:tc>
        <w:tc>
          <w:tcPr>
            <w:tcW w:w="1155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Мерзляк А.Г. и др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еометрия 7кл,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2015г.</w:t>
            </w:r>
          </w:p>
        </w:tc>
      </w:tr>
      <w:tr w:rsidR="00737E80" w:rsidRPr="006852D1" w:rsidTr="005F6912">
        <w:trPr>
          <w:trHeight w:val="1613"/>
        </w:trPr>
        <w:tc>
          <w:tcPr>
            <w:tcW w:w="1410" w:type="dxa"/>
            <w:shd w:val="clear" w:color="auto" w:fill="auto"/>
          </w:tcPr>
          <w:p w:rsidR="00737E80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37E80" w:rsidRPr="006852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737E80" w:rsidRPr="006852D1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</w:p>
        </w:tc>
        <w:tc>
          <w:tcPr>
            <w:tcW w:w="156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165" w:type="dxa"/>
            <w:shd w:val="clear" w:color="auto" w:fill="auto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 примерной программы по математике (геометрия) для основного общего образования в соответствии с содержанием указанных учебников.</w:t>
            </w:r>
          </w:p>
          <w:p w:rsidR="00737E80" w:rsidRPr="006852D1" w:rsidRDefault="00737E80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математике. МО РФ. Дрофа. Москва. 2007</w:t>
            </w:r>
          </w:p>
        </w:tc>
        <w:tc>
          <w:tcPr>
            <w:tcW w:w="1155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737E80" w:rsidRPr="006852D1" w:rsidRDefault="00740D0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Мерзляк А.Г. и др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еометрия 7кл,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2015г.</w:t>
            </w:r>
          </w:p>
        </w:tc>
      </w:tr>
      <w:tr w:rsidR="00737E80" w:rsidRPr="006852D1" w:rsidTr="005F6912">
        <w:trPr>
          <w:trHeight w:val="1613"/>
        </w:trPr>
        <w:tc>
          <w:tcPr>
            <w:tcW w:w="1410" w:type="dxa"/>
            <w:shd w:val="clear" w:color="auto" w:fill="auto"/>
          </w:tcPr>
          <w:p w:rsidR="00737E80" w:rsidRPr="006852D1" w:rsidRDefault="00737E80" w:rsidP="00740D0E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740D0E" w:rsidRPr="006852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740D0E" w:rsidRPr="006852D1" w:rsidRDefault="00740D0E" w:rsidP="00740D0E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</w:t>
            </w:r>
          </w:p>
        </w:tc>
        <w:tc>
          <w:tcPr>
            <w:tcW w:w="156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составлена на основе примерной программы по математике (геометрия) для основного общего образования в соответствии с содержанием </w:t>
            </w:r>
            <w:r w:rsidRPr="006852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указанных учебников.</w:t>
            </w:r>
          </w:p>
          <w:p w:rsidR="00737E80" w:rsidRPr="006852D1" w:rsidRDefault="00737E80" w:rsidP="005F69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</w:tc>
        <w:tc>
          <w:tcPr>
            <w:tcW w:w="1155" w:type="dxa"/>
            <w:shd w:val="clear" w:color="auto" w:fill="auto"/>
          </w:tcPr>
          <w:p w:rsidR="00737E80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349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Мерзляк А.Г. и др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еометрия 8кл,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2015г.</w:t>
            </w:r>
          </w:p>
        </w:tc>
      </w:tr>
      <w:tr w:rsidR="00740D0E" w:rsidRPr="006852D1" w:rsidTr="00740D0E">
        <w:trPr>
          <w:trHeight w:val="1886"/>
        </w:trPr>
        <w:tc>
          <w:tcPr>
            <w:tcW w:w="1410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8б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</w:p>
        </w:tc>
        <w:tc>
          <w:tcPr>
            <w:tcW w:w="1560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165" w:type="dxa"/>
            <w:vMerge/>
            <w:shd w:val="clear" w:color="auto" w:fill="auto"/>
          </w:tcPr>
          <w:p w:rsidR="00740D0E" w:rsidRPr="006852D1" w:rsidRDefault="00740D0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740D0E" w:rsidRPr="006852D1" w:rsidRDefault="00740D0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Мерзляк А.Г. и др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еометрия 8кл,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2015г.</w:t>
            </w:r>
          </w:p>
        </w:tc>
      </w:tr>
      <w:tr w:rsidR="00740D0E" w:rsidRPr="006852D1" w:rsidTr="005F6912">
        <w:trPr>
          <w:trHeight w:val="3334"/>
        </w:trPr>
        <w:tc>
          <w:tcPr>
            <w:tcW w:w="1410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9а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,в,г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 w:val="restart"/>
            <w:shd w:val="clear" w:color="auto" w:fill="auto"/>
          </w:tcPr>
          <w:p w:rsidR="00740D0E" w:rsidRPr="006852D1" w:rsidRDefault="00740D0E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 примерной программы по математике (геометрия) для основного общего образования в соответствии с содержанием указанных учебников.</w:t>
            </w:r>
          </w:p>
          <w:p w:rsidR="00740D0E" w:rsidRPr="006852D1" w:rsidRDefault="00740D0E" w:rsidP="005F691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математике. МО РФ. Дрофа. Москва. 2007</w:t>
            </w:r>
          </w:p>
          <w:p w:rsidR="00740D0E" w:rsidRPr="006852D1" w:rsidRDefault="00740D0E" w:rsidP="005F691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0D0E" w:rsidRPr="006852D1" w:rsidRDefault="00740D0E" w:rsidP="005F691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Л.С.</w:t>
            </w:r>
          </w:p>
          <w:p w:rsidR="00740D0E" w:rsidRPr="006852D1" w:rsidRDefault="00740D0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Бутузов В.Ф.</w:t>
            </w:r>
          </w:p>
          <w:p w:rsidR="00740D0E" w:rsidRPr="006852D1" w:rsidRDefault="00740D0E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Кадомцев С.Б. и др.</w:t>
            </w: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Геометрия. 7-9.-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 2008-2009г.</w:t>
            </w:r>
          </w:p>
        </w:tc>
      </w:tr>
      <w:tr w:rsidR="00740D0E" w:rsidRPr="006852D1" w:rsidTr="005F6912">
        <w:trPr>
          <w:trHeight w:val="1058"/>
        </w:trPr>
        <w:tc>
          <w:tcPr>
            <w:tcW w:w="1410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9д</w:t>
            </w:r>
          </w:p>
        </w:tc>
        <w:tc>
          <w:tcPr>
            <w:tcW w:w="1560" w:type="dxa"/>
            <w:vMerge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740D0E" w:rsidRPr="006852D1" w:rsidRDefault="00740D0E" w:rsidP="005F691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Мерзляк А.Г. и др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еометрия 9кл,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2015г.</w:t>
            </w:r>
          </w:p>
        </w:tc>
      </w:tr>
      <w:tr w:rsidR="00740D0E" w:rsidRPr="006852D1" w:rsidTr="005F6912">
        <w:tc>
          <w:tcPr>
            <w:tcW w:w="1410" w:type="dxa"/>
            <w:shd w:val="clear" w:color="auto" w:fill="auto"/>
          </w:tcPr>
          <w:p w:rsidR="00740D0E" w:rsidRPr="006852D1" w:rsidRDefault="00740D0E" w:rsidP="00740D0E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10б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 w:val="restart"/>
            <w:shd w:val="clear" w:color="auto" w:fill="auto"/>
          </w:tcPr>
          <w:p w:rsidR="00740D0E" w:rsidRPr="006852D1" w:rsidRDefault="00740D0E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 примерной программы по математике (геометрия) для среднего общего образования в соответствии с содержанием указанных учебников.</w:t>
            </w:r>
          </w:p>
          <w:p w:rsidR="00740D0E" w:rsidRPr="006852D1" w:rsidRDefault="00740D0E" w:rsidP="005F691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математике. МО РФ. Дрофа. Москва. 2007</w:t>
            </w: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</w:tcPr>
          <w:p w:rsidR="00740D0E" w:rsidRPr="006852D1" w:rsidRDefault="00740D0E" w:rsidP="00740D0E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Мерзляк А.Г. и др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еометрия 10кл,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2015г.</w:t>
            </w:r>
          </w:p>
        </w:tc>
      </w:tr>
      <w:tr w:rsidR="00740D0E" w:rsidRPr="006852D1" w:rsidTr="005F6912">
        <w:tc>
          <w:tcPr>
            <w:tcW w:w="1410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10 а</w:t>
            </w: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740D0E" w:rsidRPr="006852D1" w:rsidRDefault="00740D0E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 Мерзляк А.Г. и др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еометрия 10кл,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2015г.</w:t>
            </w: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D0E" w:rsidRPr="006852D1" w:rsidRDefault="00740D0E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E80" w:rsidRPr="006852D1" w:rsidTr="005F6912">
        <w:tc>
          <w:tcPr>
            <w:tcW w:w="141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165" w:type="dxa"/>
            <w:vMerge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737E80" w:rsidRPr="006852D1" w:rsidRDefault="009A67E9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Мерзляк А.Г. и др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еометрия 11кл,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2015г.</w:t>
            </w:r>
          </w:p>
        </w:tc>
      </w:tr>
    </w:tbl>
    <w:p w:rsidR="00737E80" w:rsidRPr="006852D1" w:rsidRDefault="00737E80" w:rsidP="003E709E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737E80" w:rsidRPr="006852D1" w:rsidRDefault="00737E80" w:rsidP="00737E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52D1">
        <w:rPr>
          <w:rFonts w:ascii="Times New Roman" w:hAnsi="Times New Roman" w:cs="Times New Roman"/>
          <w:b/>
          <w:sz w:val="18"/>
          <w:szCs w:val="18"/>
        </w:rPr>
        <w:t>Физика</w:t>
      </w:r>
    </w:p>
    <w:p w:rsidR="00737E80" w:rsidRPr="006852D1" w:rsidRDefault="00737E80" w:rsidP="00737E8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0"/>
        <w:gridCol w:w="1560"/>
        <w:gridCol w:w="3165"/>
        <w:gridCol w:w="1155"/>
        <w:gridCol w:w="2349"/>
      </w:tblGrid>
      <w:tr w:rsidR="00737E80" w:rsidRPr="006852D1" w:rsidTr="005F6912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Предмет по учебному плану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Учебная программа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Соответствующий учебник</w:t>
            </w:r>
          </w:p>
        </w:tc>
      </w:tr>
      <w:tr w:rsidR="00737E80" w:rsidRPr="006852D1" w:rsidTr="005F6912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составлена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на основе примерной программы по физике для основного общего образования в соответствии с содержанием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учебников.</w:t>
            </w:r>
          </w:p>
          <w:p w:rsidR="00737E80" w:rsidRPr="006852D1" w:rsidRDefault="00737E80" w:rsidP="005F69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физике. МО РФ. Дрофа. Москва. 2007 </w:t>
            </w:r>
          </w:p>
          <w:p w:rsidR="00737E80" w:rsidRPr="006852D1" w:rsidRDefault="00737E80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А.В.Перышкин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, Физика 7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М.:Дрофа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 2008-2009Г.</w:t>
            </w:r>
          </w:p>
        </w:tc>
      </w:tr>
      <w:tr w:rsidR="00737E80" w:rsidRPr="006852D1" w:rsidTr="005F6912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А.В.Перышкин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, Физика 8кл.,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М.:Дрофа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 2008-2009Г.</w:t>
            </w:r>
          </w:p>
        </w:tc>
      </w:tr>
      <w:tr w:rsidR="00737E80" w:rsidRPr="006852D1" w:rsidTr="005F6912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А.В.Перышкин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, Физика 9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М.:Дрофа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 2008-2009Г.</w:t>
            </w:r>
          </w:p>
        </w:tc>
      </w:tr>
      <w:tr w:rsidR="00737E80" w:rsidRPr="006852D1" w:rsidTr="005F6912">
        <w:trPr>
          <w:trHeight w:val="336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0A1283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б</w:t>
            </w:r>
            <w:r w:rsidR="00737E80"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составлена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на основе примерной программы по физике для среднего общего образования профильного уровня обучения в соответствии с содержанием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учебников.</w:t>
            </w:r>
          </w:p>
          <w:p w:rsidR="00737E80" w:rsidRPr="006852D1" w:rsidRDefault="00737E80" w:rsidP="005F6912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физике. МО РФ. Дрофа. Москва. 2007</w:t>
            </w:r>
          </w:p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Касьянов В.А.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Физика (профильный уровни) 10 класс.-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М.:Дрофа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 2008-2009г.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E80" w:rsidRPr="006852D1" w:rsidTr="006852D1">
        <w:trPr>
          <w:trHeight w:val="199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737E80" w:rsidP="001E50D3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1E50D3" w:rsidRPr="006852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1E50D3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57105F" w:rsidP="001E50D3">
            <w:pPr>
              <w:pStyle w:val="1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Рабочая программа разработана в соответствии с требованиями Федерального Государственного образовательного стандарта и примерной основной программой.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8A133F" w:rsidP="008A133F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E80" w:rsidRPr="006852D1" w:rsidRDefault="0057105F" w:rsidP="001E50D3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О.С. Габриелян, И.Г.Остроумов, Н.С.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Пурышева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, С.А.Сладков, В.И.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Сивоглазов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Естествознание 10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., базовый уровень. Дрофа.</w:t>
            </w:r>
          </w:p>
        </w:tc>
      </w:tr>
      <w:tr w:rsidR="00737E80" w:rsidRPr="006852D1" w:rsidTr="005F6912">
        <w:trPr>
          <w:trHeight w:val="3121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11 а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составлена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на основе примерной программы по физике для среднего общего образования в соответствии с содержанием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учебников.</w:t>
            </w:r>
          </w:p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физике. МО РФ. Дрофа. Москва. 2007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Тихомиров</w:t>
            </w:r>
            <w:r w:rsidR="000A1283" w:rsidRPr="006852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С.А. Физика (базовый и профильный уровни) 10 класс.- М.:просвещение,2008-2009г.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E80" w:rsidRPr="006852D1" w:rsidTr="00790351">
        <w:trPr>
          <w:trHeight w:val="55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0A1283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11 б</w:t>
            </w:r>
            <w:r w:rsidR="00737E80"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составлена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на основе примерной программы по физике для среднего общего образования профильного уровня обучения в соответствии с содержанием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учебников.</w:t>
            </w:r>
          </w:p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нормативных документов. Примерные программы по физике. МО РФ. Дрофа. Москва. 2007</w:t>
            </w:r>
          </w:p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Касьянов В.А.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Физика (профильный уровни) 10 класс.-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М.:Дрофа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 2008-2009г.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E80" w:rsidRPr="006852D1" w:rsidTr="005F6912">
        <w:trPr>
          <w:trHeight w:val="213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составлена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на основе примерной программы по физике для среднего общего образования в соответствии с содержанием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учебников.</w:t>
            </w:r>
          </w:p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Чаругин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В.В. Астрономия.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М.:Просвещение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 2017</w:t>
            </w:r>
          </w:p>
        </w:tc>
      </w:tr>
    </w:tbl>
    <w:p w:rsidR="00737E80" w:rsidRPr="006852D1" w:rsidRDefault="00737E80" w:rsidP="00737E80">
      <w:pPr>
        <w:rPr>
          <w:rFonts w:ascii="Times New Roman" w:hAnsi="Times New Roman" w:cs="Times New Roman"/>
          <w:b/>
          <w:sz w:val="18"/>
          <w:szCs w:val="18"/>
        </w:rPr>
      </w:pPr>
    </w:p>
    <w:p w:rsidR="00737E80" w:rsidRPr="006852D1" w:rsidRDefault="00737E80" w:rsidP="003E709E">
      <w:pPr>
        <w:rPr>
          <w:rFonts w:ascii="Times New Roman" w:hAnsi="Times New Roman" w:cs="Times New Roman"/>
          <w:b/>
          <w:sz w:val="18"/>
          <w:szCs w:val="18"/>
        </w:rPr>
      </w:pPr>
    </w:p>
    <w:p w:rsidR="00737E80" w:rsidRPr="006852D1" w:rsidRDefault="00737E80" w:rsidP="00737E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52D1">
        <w:rPr>
          <w:rFonts w:ascii="Times New Roman" w:hAnsi="Times New Roman" w:cs="Times New Roman"/>
          <w:b/>
          <w:sz w:val="18"/>
          <w:szCs w:val="18"/>
        </w:rPr>
        <w:lastRenderedPageBreak/>
        <w:t>Информатика</w:t>
      </w:r>
    </w:p>
    <w:p w:rsidR="00737E80" w:rsidRPr="006852D1" w:rsidRDefault="00737E80" w:rsidP="00737E80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732"/>
        <w:gridCol w:w="1533"/>
        <w:gridCol w:w="2861"/>
        <w:gridCol w:w="784"/>
        <w:gridCol w:w="2652"/>
      </w:tblGrid>
      <w:tr w:rsidR="00737E80" w:rsidRPr="006852D1" w:rsidTr="005F6912">
        <w:tc>
          <w:tcPr>
            <w:tcW w:w="1732" w:type="dxa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33" w:type="dxa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Предмет по учебному плану</w:t>
            </w:r>
          </w:p>
        </w:tc>
        <w:tc>
          <w:tcPr>
            <w:tcW w:w="2861" w:type="dxa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Учебная программа</w:t>
            </w:r>
          </w:p>
        </w:tc>
        <w:tc>
          <w:tcPr>
            <w:tcW w:w="784" w:type="dxa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2652" w:type="dxa"/>
          </w:tcPr>
          <w:p w:rsidR="00737E80" w:rsidRPr="006852D1" w:rsidRDefault="00737E80" w:rsidP="005F6912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Соответствующий учебник</w:t>
            </w:r>
          </w:p>
        </w:tc>
      </w:tr>
      <w:tr w:rsidR="00737E80" w:rsidRPr="006852D1" w:rsidTr="005F6912">
        <w:tc>
          <w:tcPr>
            <w:tcW w:w="1732" w:type="dxa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7105F" w:rsidRPr="006852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57105F" w:rsidRPr="006852D1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</w:p>
        </w:tc>
        <w:tc>
          <w:tcPr>
            <w:tcW w:w="1533" w:type="dxa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861" w:type="dxa"/>
            <w:vMerge w:val="restart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составлена на основе «Программа курса информатики и ИКТ для старшей школы», изданной в сборнике «Информатика. </w:t>
            </w:r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для общеобразовательных учреждений 2-11классы/ </w:t>
            </w:r>
            <w:proofErr w:type="spellStart"/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>СоставительМ.Н</w:t>
            </w:r>
            <w:proofErr w:type="spellEnd"/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>Бородин</w:t>
            </w:r>
            <w:proofErr w:type="gramStart"/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>М.:БИНОМ</w:t>
            </w:r>
            <w:proofErr w:type="spellEnd"/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>. Лаборатория знаний,2015»</w:t>
            </w:r>
          </w:p>
        </w:tc>
        <w:tc>
          <w:tcPr>
            <w:tcW w:w="784" w:type="dxa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2" w:type="dxa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Л.Л. Информатика и ИКТ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класс-М.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 2013г.</w:t>
            </w:r>
          </w:p>
        </w:tc>
      </w:tr>
      <w:tr w:rsidR="00737E80" w:rsidRPr="006852D1" w:rsidTr="005F6912">
        <w:tc>
          <w:tcPr>
            <w:tcW w:w="1732" w:type="dxa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="0057105F" w:rsidRPr="006852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="0057105F" w:rsidRPr="006852D1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="0057105F" w:rsidRPr="006852D1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spellEnd"/>
          </w:p>
        </w:tc>
        <w:tc>
          <w:tcPr>
            <w:tcW w:w="1533" w:type="dxa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861" w:type="dxa"/>
            <w:vMerge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2" w:type="dxa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Л.Л. Информатика и ИКТ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класс-М.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 2013г.</w:t>
            </w:r>
          </w:p>
        </w:tc>
      </w:tr>
      <w:tr w:rsidR="00737E80" w:rsidRPr="006852D1" w:rsidTr="005F6912">
        <w:trPr>
          <w:trHeight w:val="1502"/>
        </w:trPr>
        <w:tc>
          <w:tcPr>
            <w:tcW w:w="1732" w:type="dxa"/>
            <w:tcBorders>
              <w:bottom w:val="single" w:sz="4" w:space="0" w:color="auto"/>
            </w:tcBorders>
          </w:tcPr>
          <w:p w:rsidR="00737E80" w:rsidRPr="006852D1" w:rsidRDefault="007D4F52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37E80" w:rsidRPr="006852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Merge w:val="restart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861" w:type="dxa"/>
            <w:vMerge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Л.Л. Информатика и ИКТ. Базовый уровень: 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класс-М.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 2013г.</w:t>
            </w:r>
          </w:p>
        </w:tc>
      </w:tr>
      <w:tr w:rsidR="007D4F52" w:rsidRPr="006852D1" w:rsidTr="005F6912">
        <w:trPr>
          <w:trHeight w:val="1502"/>
        </w:trPr>
        <w:tc>
          <w:tcPr>
            <w:tcW w:w="1732" w:type="dxa"/>
            <w:tcBorders>
              <w:bottom w:val="single" w:sz="4" w:space="0" w:color="auto"/>
            </w:tcBorders>
          </w:tcPr>
          <w:p w:rsidR="007D4F52" w:rsidRPr="006852D1" w:rsidRDefault="007D4F52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</w:p>
        </w:tc>
        <w:tc>
          <w:tcPr>
            <w:tcW w:w="1533" w:type="dxa"/>
            <w:vMerge/>
          </w:tcPr>
          <w:p w:rsidR="007D4F52" w:rsidRPr="006852D1" w:rsidRDefault="007D4F52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vMerge/>
          </w:tcPr>
          <w:p w:rsidR="007D4F52" w:rsidRPr="006852D1" w:rsidRDefault="007D4F52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D4F52" w:rsidRPr="006852D1" w:rsidRDefault="006852D1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7D4F52" w:rsidRPr="006852D1" w:rsidRDefault="007D4F52" w:rsidP="007D4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Поляков К.Ю. Информатика и ИКТ </w:t>
            </w:r>
          </w:p>
          <w:p w:rsidR="007D4F52" w:rsidRPr="006852D1" w:rsidRDefault="007D4F52" w:rsidP="007D4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7 класс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.:БИНОМ,Лаборатория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 2015</w:t>
            </w:r>
          </w:p>
          <w:p w:rsidR="007D4F52" w:rsidRPr="006852D1" w:rsidRDefault="007D4F52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E80" w:rsidRPr="006852D1" w:rsidTr="005F6912">
        <w:trPr>
          <w:trHeight w:val="517"/>
        </w:trPr>
        <w:tc>
          <w:tcPr>
            <w:tcW w:w="1732" w:type="dxa"/>
            <w:tcBorders>
              <w:top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1533" w:type="dxa"/>
            <w:vMerge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vMerge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Л.Л. Информатика и ИКТ. Базовый уровень: 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класс-М.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 2013г.</w:t>
            </w:r>
          </w:p>
        </w:tc>
      </w:tr>
      <w:tr w:rsidR="00737E80" w:rsidRPr="006852D1" w:rsidTr="005F6912">
        <w:trPr>
          <w:trHeight w:val="1894"/>
        </w:trPr>
        <w:tc>
          <w:tcPr>
            <w:tcW w:w="1732" w:type="dxa"/>
            <w:tcBorders>
              <w:bottom w:val="single" w:sz="4" w:space="0" w:color="auto"/>
            </w:tcBorders>
          </w:tcPr>
          <w:p w:rsidR="00737E80" w:rsidRPr="006852D1" w:rsidRDefault="007D4F52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861" w:type="dxa"/>
            <w:vMerge w:val="restart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составлена на основе авторской программы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Угриновича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Н.Д. </w:t>
            </w:r>
          </w:p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«Информатика. </w:t>
            </w:r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для общеобразовательных учреждений 2-11классы/ </w:t>
            </w:r>
            <w:proofErr w:type="spellStart"/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>СоставительМ.Н</w:t>
            </w:r>
            <w:proofErr w:type="spellEnd"/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>Бородин</w:t>
            </w:r>
            <w:proofErr w:type="gramStart"/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>М.:БИНОМ</w:t>
            </w:r>
            <w:proofErr w:type="spellEnd"/>
            <w:r w:rsidR="00B80003" w:rsidRPr="006852D1">
              <w:rPr>
                <w:rFonts w:ascii="Times New Roman" w:hAnsi="Times New Roman" w:cs="Times New Roman"/>
                <w:sz w:val="18"/>
                <w:szCs w:val="18"/>
              </w:rPr>
              <w:t>. Лаборатория знаний,2015»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F52" w:rsidRPr="006852D1" w:rsidRDefault="007D4F52" w:rsidP="007D4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Поляков К.Ю. Информатика и ИКТ </w:t>
            </w:r>
          </w:p>
          <w:p w:rsidR="007D4F52" w:rsidRPr="006852D1" w:rsidRDefault="007D4F52" w:rsidP="007D4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7 класс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.:БИНОМ,Лаборатория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 2015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E80" w:rsidRPr="006852D1" w:rsidTr="005F6912">
        <w:trPr>
          <w:trHeight w:val="391"/>
        </w:trPr>
        <w:tc>
          <w:tcPr>
            <w:tcW w:w="1732" w:type="dxa"/>
            <w:tcBorders>
              <w:top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D4F52" w:rsidRPr="006852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="007D4F52" w:rsidRPr="006852D1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vMerge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Л.Л. Информатика и ИКТ. Базовый уровень: 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класс-М.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 2015г.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7D6" w:rsidRPr="006852D1" w:rsidTr="005F6912">
        <w:tc>
          <w:tcPr>
            <w:tcW w:w="1732" w:type="dxa"/>
          </w:tcPr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1533" w:type="dxa"/>
            <w:vMerge w:val="restart"/>
          </w:tcPr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861" w:type="dxa"/>
            <w:vMerge/>
          </w:tcPr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2" w:type="dxa"/>
          </w:tcPr>
          <w:p w:rsidR="00B957D6" w:rsidRPr="006852D1" w:rsidRDefault="00B957D6" w:rsidP="007D4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Поляков К.Ю. Информатика и ИКТ </w:t>
            </w:r>
          </w:p>
          <w:p w:rsidR="00B957D6" w:rsidRPr="006852D1" w:rsidRDefault="00B957D6" w:rsidP="007D4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9  класс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.:БИНОМ,Лаборатория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 2015</w:t>
            </w:r>
          </w:p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7D6" w:rsidRPr="006852D1" w:rsidTr="005F6912">
        <w:tc>
          <w:tcPr>
            <w:tcW w:w="1732" w:type="dxa"/>
          </w:tcPr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9д</w:t>
            </w:r>
          </w:p>
        </w:tc>
        <w:tc>
          <w:tcPr>
            <w:tcW w:w="1533" w:type="dxa"/>
            <w:vMerge/>
          </w:tcPr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vMerge/>
          </w:tcPr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2" w:type="dxa"/>
          </w:tcPr>
          <w:p w:rsidR="00B957D6" w:rsidRPr="006852D1" w:rsidRDefault="00B957D6" w:rsidP="007D4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Поляков К.Ю. Информатика и ИКТ </w:t>
            </w:r>
          </w:p>
          <w:p w:rsidR="00B957D6" w:rsidRPr="006852D1" w:rsidRDefault="00B957D6" w:rsidP="007D4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9 класс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.:БИНОМ,Лаборатория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 2015</w:t>
            </w:r>
          </w:p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7D6" w:rsidRPr="006852D1" w:rsidTr="005F6912">
        <w:tc>
          <w:tcPr>
            <w:tcW w:w="1732" w:type="dxa"/>
          </w:tcPr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</w:p>
        </w:tc>
        <w:tc>
          <w:tcPr>
            <w:tcW w:w="1533" w:type="dxa"/>
            <w:vMerge/>
          </w:tcPr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vMerge/>
          </w:tcPr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2" w:type="dxa"/>
          </w:tcPr>
          <w:p w:rsidR="00B957D6" w:rsidRPr="006852D1" w:rsidRDefault="00B957D6" w:rsidP="00B95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Л.Л. Информатика и ИКТ. Базовый уровень: </w:t>
            </w:r>
          </w:p>
          <w:p w:rsidR="00B957D6" w:rsidRPr="006852D1" w:rsidRDefault="00B957D6" w:rsidP="00B95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класс-М.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 2015г.</w:t>
            </w:r>
          </w:p>
          <w:p w:rsidR="00B957D6" w:rsidRPr="006852D1" w:rsidRDefault="00B957D6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E80" w:rsidRPr="006852D1" w:rsidTr="005F6912">
        <w:trPr>
          <w:trHeight w:val="1562"/>
        </w:trPr>
        <w:tc>
          <w:tcPr>
            <w:tcW w:w="1732" w:type="dxa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б (физмат,</w:t>
            </w:r>
            <w:proofErr w:type="gramEnd"/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(углубленный уровень)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861" w:type="dxa"/>
          </w:tcPr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составлена на основе «Программа курса информатики и ИКТ для старшей школы», изданной в сборнике «Информатика. Программы для общеобразовательных учреждений 2-11классы/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СоставительМ.Н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Бородин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М.:БИНОМ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 Лаборатория</w:t>
            </w:r>
          </w:p>
          <w:p w:rsidR="00737E80" w:rsidRPr="006852D1" w:rsidRDefault="00737E80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знаний,2015»</w:t>
            </w:r>
          </w:p>
        </w:tc>
        <w:tc>
          <w:tcPr>
            <w:tcW w:w="784" w:type="dxa"/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E80" w:rsidRPr="006852D1" w:rsidRDefault="00737E80" w:rsidP="005F6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Поляков К.Ю. Информатика и ИКТ </w:t>
            </w:r>
          </w:p>
          <w:p w:rsidR="00737E80" w:rsidRPr="006852D1" w:rsidRDefault="00737E80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10 класс (</w:t>
            </w:r>
            <w:r w:rsidR="00B957D6"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базовый и </w:t>
            </w: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углубленный уровень)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.:БИНОМ,Лаборатория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 2015</w:t>
            </w:r>
          </w:p>
          <w:p w:rsidR="00737E80" w:rsidRPr="006852D1" w:rsidRDefault="00737E80" w:rsidP="005F6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D3F" w:rsidRPr="006852D1" w:rsidTr="005F6912">
        <w:tc>
          <w:tcPr>
            <w:tcW w:w="1732" w:type="dxa"/>
          </w:tcPr>
          <w:p w:rsidR="002B1D3F" w:rsidRPr="006852D1" w:rsidRDefault="002B1D3F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11 б (физмат,</w:t>
            </w:r>
            <w:proofErr w:type="gramEnd"/>
          </w:p>
          <w:p w:rsidR="002B1D3F" w:rsidRPr="006852D1" w:rsidRDefault="002B1D3F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(углубленный уровень)</w:t>
            </w:r>
          </w:p>
        </w:tc>
        <w:tc>
          <w:tcPr>
            <w:tcW w:w="1533" w:type="dxa"/>
            <w:vMerge w:val="restart"/>
          </w:tcPr>
          <w:p w:rsidR="002B1D3F" w:rsidRPr="006852D1" w:rsidRDefault="002B1D3F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861" w:type="dxa"/>
            <w:vMerge w:val="restart"/>
          </w:tcPr>
          <w:p w:rsidR="002B1D3F" w:rsidRPr="006852D1" w:rsidRDefault="002B1D3F" w:rsidP="005F691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составлена на основе «Программа курса информатики и ИКТ для старшей школы», изданной в сборнике «Информатика. Программы для общеобразовательных учреждений 2-11классы/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СоставительМ.Н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Бородин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М.:БИНОМ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 Лаборатория знаний,2015»</w:t>
            </w:r>
          </w:p>
        </w:tc>
        <w:tc>
          <w:tcPr>
            <w:tcW w:w="784" w:type="dxa"/>
          </w:tcPr>
          <w:p w:rsidR="002B1D3F" w:rsidRPr="006852D1" w:rsidRDefault="002B1D3F" w:rsidP="005F69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52" w:type="dxa"/>
          </w:tcPr>
          <w:p w:rsidR="002B1D3F" w:rsidRPr="006852D1" w:rsidRDefault="002B1D3F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Поляков К.Ю.</w:t>
            </w:r>
          </w:p>
          <w:p w:rsidR="002B1D3F" w:rsidRPr="006852D1" w:rsidRDefault="002B1D3F" w:rsidP="005F6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11 класс (базовый и углубленный уровень) </w:t>
            </w:r>
            <w:proofErr w:type="gram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>.:БИНОМ,Лаборатория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18"/>
                <w:szCs w:val="18"/>
              </w:rPr>
              <w:t xml:space="preserve"> знаний, 2015г.</w:t>
            </w:r>
          </w:p>
        </w:tc>
      </w:tr>
      <w:tr w:rsidR="002B1D3F" w:rsidRPr="006852D1" w:rsidTr="005F6912">
        <w:tc>
          <w:tcPr>
            <w:tcW w:w="1732" w:type="dxa"/>
          </w:tcPr>
          <w:p w:rsidR="002B1D3F" w:rsidRPr="006852D1" w:rsidRDefault="002B1D3F" w:rsidP="005F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D1">
              <w:rPr>
                <w:rFonts w:ascii="Times New Roman" w:hAnsi="Times New Roman" w:cs="Times New Roman"/>
                <w:sz w:val="20"/>
                <w:szCs w:val="20"/>
              </w:rPr>
              <w:t>11(</w:t>
            </w:r>
            <w:proofErr w:type="spellStart"/>
            <w:r w:rsidRPr="006852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852D1">
              <w:rPr>
                <w:rFonts w:ascii="Times New Roman" w:hAnsi="Times New Roman" w:cs="Times New Roman"/>
                <w:sz w:val="20"/>
                <w:szCs w:val="20"/>
              </w:rPr>
              <w:t>/б)</w:t>
            </w:r>
          </w:p>
        </w:tc>
        <w:tc>
          <w:tcPr>
            <w:tcW w:w="1533" w:type="dxa"/>
            <w:vMerge/>
          </w:tcPr>
          <w:p w:rsidR="002B1D3F" w:rsidRPr="006852D1" w:rsidRDefault="002B1D3F" w:rsidP="005F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Merge/>
          </w:tcPr>
          <w:p w:rsidR="002B1D3F" w:rsidRPr="006852D1" w:rsidRDefault="002B1D3F" w:rsidP="005F691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2B1D3F" w:rsidRPr="006852D1" w:rsidRDefault="002B1D3F" w:rsidP="005F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2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52" w:type="dxa"/>
          </w:tcPr>
          <w:p w:rsidR="002B1D3F" w:rsidRPr="006852D1" w:rsidRDefault="002B1D3F" w:rsidP="00B9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D1">
              <w:rPr>
                <w:rFonts w:ascii="Times New Roman" w:hAnsi="Times New Roman" w:cs="Times New Roman"/>
                <w:sz w:val="20"/>
                <w:szCs w:val="20"/>
              </w:rPr>
              <w:t>Поляков К.Ю.</w:t>
            </w:r>
          </w:p>
          <w:p w:rsidR="002B1D3F" w:rsidRPr="006852D1" w:rsidRDefault="002B1D3F" w:rsidP="00B9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D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11 класс (базовый и углубленный уровень) </w:t>
            </w:r>
            <w:proofErr w:type="gramStart"/>
            <w:r w:rsidRPr="00685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852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852D1">
              <w:rPr>
                <w:rFonts w:ascii="Times New Roman" w:hAnsi="Times New Roman" w:cs="Times New Roman"/>
                <w:sz w:val="20"/>
                <w:szCs w:val="20"/>
              </w:rPr>
              <w:t>.:БИНОМ,Лаборатория</w:t>
            </w:r>
            <w:proofErr w:type="spellEnd"/>
            <w:r w:rsidRPr="006852D1">
              <w:rPr>
                <w:rFonts w:ascii="Times New Roman" w:hAnsi="Times New Roman" w:cs="Times New Roman"/>
                <w:sz w:val="20"/>
                <w:szCs w:val="20"/>
              </w:rPr>
              <w:t xml:space="preserve"> знаний, 2015г.</w:t>
            </w:r>
          </w:p>
        </w:tc>
      </w:tr>
    </w:tbl>
    <w:p w:rsidR="00737E80" w:rsidRPr="006852D1" w:rsidRDefault="00737E80" w:rsidP="00737E80">
      <w:pPr>
        <w:rPr>
          <w:rFonts w:ascii="Times New Roman" w:hAnsi="Times New Roman" w:cs="Times New Roman"/>
          <w:sz w:val="20"/>
          <w:szCs w:val="20"/>
        </w:rPr>
      </w:pPr>
    </w:p>
    <w:p w:rsidR="00A077EE" w:rsidRPr="006852D1" w:rsidRDefault="00A077EE">
      <w:pPr>
        <w:rPr>
          <w:rFonts w:ascii="Times New Roman" w:hAnsi="Times New Roman" w:cs="Times New Roman"/>
          <w:sz w:val="20"/>
          <w:szCs w:val="20"/>
        </w:rPr>
      </w:pPr>
    </w:p>
    <w:sectPr w:rsidR="00A077EE" w:rsidRPr="006852D1" w:rsidSect="00AD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imbus Sans L">
    <w:altName w:val="Arial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37E80"/>
    <w:rsid w:val="000A1283"/>
    <w:rsid w:val="001E50D3"/>
    <w:rsid w:val="002A5B84"/>
    <w:rsid w:val="002B1D3F"/>
    <w:rsid w:val="003E709E"/>
    <w:rsid w:val="0057105F"/>
    <w:rsid w:val="006852D1"/>
    <w:rsid w:val="00737E80"/>
    <w:rsid w:val="00740D0E"/>
    <w:rsid w:val="00790351"/>
    <w:rsid w:val="007D4F52"/>
    <w:rsid w:val="00840F91"/>
    <w:rsid w:val="008A133F"/>
    <w:rsid w:val="009A67E9"/>
    <w:rsid w:val="00A077EE"/>
    <w:rsid w:val="00B46028"/>
    <w:rsid w:val="00B64C61"/>
    <w:rsid w:val="00B80003"/>
    <w:rsid w:val="00B957D6"/>
    <w:rsid w:val="00DA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7E80"/>
    <w:pPr>
      <w:widowControl w:val="0"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737E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73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lunegova</dc:creator>
  <cp:lastModifiedBy>Дмитрий Щекин</cp:lastModifiedBy>
  <cp:revision>5</cp:revision>
  <dcterms:created xsi:type="dcterms:W3CDTF">2021-06-08T03:08:00Z</dcterms:created>
  <dcterms:modified xsi:type="dcterms:W3CDTF">2021-07-02T02:15:00Z</dcterms:modified>
</cp:coreProperties>
</file>